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6A" w:rsidRDefault="004C016A" w:rsidP="00BF121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16A" w:rsidRPr="00CC690E" w:rsidRDefault="004C016A" w:rsidP="00BF121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88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6236"/>
      </w:tblGrid>
      <w:tr w:rsidR="00BF1212" w:rsidRPr="00CC690E" w:rsidTr="000B3E7A">
        <w:trPr>
          <w:trHeight w:val="637"/>
        </w:trPr>
        <w:tc>
          <w:tcPr>
            <w:tcW w:w="8804" w:type="dxa"/>
            <w:gridSpan w:val="2"/>
          </w:tcPr>
          <w:p w:rsidR="000B3E7A" w:rsidRDefault="000B3E7A" w:rsidP="000B3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AFET ve ACİL DURUMLARDA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E7A" w:rsidRPr="000B3E7A" w:rsidRDefault="006A0B83" w:rsidP="000B3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PSİKOSOSYAL</w:t>
            </w:r>
            <w:bookmarkStart w:id="0" w:name="_GoBack"/>
            <w:bookmarkEnd w:id="0"/>
            <w:r w:rsid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DESTEK ÇALIŞMALARINA </w:t>
            </w:r>
            <w:r w:rsidR="000B3E7A"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İLİŞKİN</w:t>
            </w:r>
          </w:p>
          <w:p w:rsidR="00BF1212" w:rsidRPr="00CC690E" w:rsidRDefault="000B3E7A" w:rsidP="000B3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SİVİL TOPLUM KURULUŞLARI</w:t>
            </w: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2568" w:type="dxa"/>
          </w:tcPr>
          <w:p w:rsidR="00BF1212" w:rsidRPr="00CC690E" w:rsidRDefault="00BF121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90E">
              <w:rPr>
                <w:rFonts w:ascii="Times New Roman" w:hAnsi="Times New Roman" w:cs="Times New Roman"/>
                <w:sz w:val="20"/>
                <w:szCs w:val="20"/>
              </w:rPr>
              <w:t>Kuruluşun Adı:</w:t>
            </w:r>
          </w:p>
        </w:tc>
        <w:tc>
          <w:tcPr>
            <w:tcW w:w="6235" w:type="dxa"/>
          </w:tcPr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2568" w:type="dxa"/>
          </w:tcPr>
          <w:p w:rsidR="00BF1212" w:rsidRDefault="00BF121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90E">
              <w:rPr>
                <w:rFonts w:ascii="Times New Roman" w:hAnsi="Times New Roman" w:cs="Times New Roman"/>
                <w:sz w:val="20"/>
                <w:szCs w:val="20"/>
              </w:rPr>
              <w:t>Kuruluşun Adresi:</w:t>
            </w:r>
          </w:p>
          <w:p w:rsidR="00BE3EF2" w:rsidRPr="00CC690E" w:rsidRDefault="00BE3EF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</w:tcPr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EF2" w:rsidRPr="00CC690E" w:rsidTr="004D4E85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2568" w:type="dxa"/>
          </w:tcPr>
          <w:p w:rsidR="00BE3EF2" w:rsidRPr="00CC690E" w:rsidRDefault="00BE3EF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Varsa Şubelerinin Bulunduğu İller:</w:t>
            </w:r>
          </w:p>
        </w:tc>
        <w:tc>
          <w:tcPr>
            <w:tcW w:w="6235" w:type="dxa"/>
          </w:tcPr>
          <w:p w:rsidR="00BE3EF2" w:rsidRPr="00CC690E" w:rsidRDefault="00BE3EF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2568" w:type="dxa"/>
          </w:tcPr>
          <w:p w:rsidR="00BF1212" w:rsidRPr="00CC690E" w:rsidRDefault="00BF121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90E">
              <w:rPr>
                <w:rFonts w:ascii="Times New Roman" w:hAnsi="Times New Roman" w:cs="Times New Roman"/>
                <w:sz w:val="20"/>
                <w:szCs w:val="20"/>
              </w:rPr>
              <w:t>İletişim Numarası:</w:t>
            </w:r>
          </w:p>
        </w:tc>
        <w:tc>
          <w:tcPr>
            <w:tcW w:w="6235" w:type="dxa"/>
          </w:tcPr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2568" w:type="dxa"/>
          </w:tcPr>
          <w:p w:rsidR="00BF1212" w:rsidRDefault="00BF121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90E">
              <w:rPr>
                <w:rFonts w:ascii="Times New Roman" w:hAnsi="Times New Roman" w:cs="Times New Roman"/>
                <w:sz w:val="20"/>
                <w:szCs w:val="20"/>
              </w:rPr>
              <w:t>İrtibat Kişisi:</w:t>
            </w:r>
          </w:p>
          <w:p w:rsidR="004C016A" w:rsidRDefault="004C016A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 Numarası:</w:t>
            </w:r>
          </w:p>
          <w:p w:rsidR="004C016A" w:rsidRDefault="004C016A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 adresi:</w:t>
            </w:r>
          </w:p>
          <w:p w:rsidR="004C016A" w:rsidRPr="00CC690E" w:rsidRDefault="004C016A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</w:tcPr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1564"/>
        </w:trPr>
        <w:tc>
          <w:tcPr>
            <w:tcW w:w="2568" w:type="dxa"/>
          </w:tcPr>
          <w:p w:rsidR="000B3E7A" w:rsidRPr="00CC690E" w:rsidRDefault="000B3E7A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destek çalışmaları kapsamında sahada ne tür çalışmalar yapılmasının planlandığını belirtiniz: </w:t>
            </w:r>
          </w:p>
        </w:tc>
        <w:tc>
          <w:tcPr>
            <w:tcW w:w="6235" w:type="dxa"/>
          </w:tcPr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4…</w:t>
            </w: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1334"/>
        </w:trPr>
        <w:tc>
          <w:tcPr>
            <w:tcW w:w="2568" w:type="dxa"/>
          </w:tcPr>
          <w:p w:rsidR="00BF1212" w:rsidRPr="00CC690E" w:rsidRDefault="00BF1212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DD6C57">
              <w:rPr>
                <w:rFonts w:ascii="Times New Roman" w:hAnsi="Times New Roman" w:cs="Times New Roman"/>
                <w:sz w:val="20"/>
                <w:szCs w:val="20"/>
              </w:rPr>
              <w:t>ha Önce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DD6C57">
              <w:rPr>
                <w:rFonts w:ascii="Times New Roman" w:hAnsi="Times New Roman" w:cs="Times New Roman"/>
                <w:sz w:val="20"/>
                <w:szCs w:val="20"/>
              </w:rPr>
              <w:t xml:space="preserve"> Destek Sağlanan Afet/Acil Durum Olayları</w:t>
            </w:r>
          </w:p>
        </w:tc>
        <w:tc>
          <w:tcPr>
            <w:tcW w:w="6235" w:type="dxa"/>
          </w:tcPr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212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4…</w:t>
            </w:r>
          </w:p>
        </w:tc>
      </w:tr>
      <w:tr w:rsidR="00BF1212" w:rsidRPr="00CC690E" w:rsidTr="004D4E85">
        <w:tblPrEx>
          <w:tblCellMar>
            <w:left w:w="108" w:type="dxa"/>
            <w:right w:w="108" w:type="dxa"/>
          </w:tblCellMar>
        </w:tblPrEx>
        <w:trPr>
          <w:trHeight w:val="1237"/>
        </w:trPr>
        <w:tc>
          <w:tcPr>
            <w:tcW w:w="2568" w:type="dxa"/>
          </w:tcPr>
          <w:p w:rsidR="00BF1212" w:rsidRPr="00CC690E" w:rsidRDefault="000B3E7A" w:rsidP="000B3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Toplam </w:t>
            </w:r>
            <w:r w:rsidR="00BF1212" w:rsidRPr="00793668">
              <w:rPr>
                <w:rFonts w:ascii="Times New Roman" w:hAnsi="Times New Roman" w:cs="Times New Roman"/>
                <w:sz w:val="20"/>
                <w:szCs w:val="20"/>
              </w:rPr>
              <w:t>Gönüllü</w:t>
            </w:r>
            <w:r w:rsidR="00BF1212" w:rsidRPr="00DD6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1212" w:rsidRPr="00DD6C57">
              <w:rPr>
                <w:rFonts w:ascii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="00BF1212" w:rsidRPr="00DD6C57">
              <w:rPr>
                <w:rFonts w:ascii="Times New Roman" w:hAnsi="Times New Roman" w:cs="Times New Roman"/>
                <w:sz w:val="20"/>
                <w:szCs w:val="20"/>
              </w:rPr>
              <w:t xml:space="preserve"> Destek Personeli Sayısı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235" w:type="dxa"/>
          </w:tcPr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212" w:rsidRPr="00CC690E" w:rsidRDefault="00BF1212" w:rsidP="004D4E8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16A" w:rsidRDefault="004C016A" w:rsidP="004C0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212" w:rsidRPr="00C67ADF" w:rsidRDefault="00BF1212" w:rsidP="008E13E0">
      <w:pPr>
        <w:jc w:val="both"/>
        <w:rPr>
          <w:rFonts w:ascii="Times New Roman" w:hAnsi="Times New Roman" w:cs="Times New Roman"/>
          <w:sz w:val="24"/>
          <w:szCs w:val="24"/>
        </w:rPr>
      </w:pPr>
      <w:r w:rsidRPr="004C016A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="000B3E7A">
        <w:rPr>
          <w:rFonts w:ascii="Times New Roman" w:hAnsi="Times New Roman" w:cs="Times New Roman"/>
          <w:i/>
          <w:sz w:val="24"/>
          <w:szCs w:val="24"/>
        </w:rPr>
        <w:t>……..</w:t>
      </w:r>
      <w:proofErr w:type="gramEnd"/>
      <w:r w:rsidR="000B3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Kuruluşu olarak </w:t>
      </w:r>
      <w:r w:rsidR="000B3E7A">
        <w:rPr>
          <w:rFonts w:ascii="Times New Roman" w:hAnsi="Times New Roman" w:cs="Times New Roman"/>
          <w:i/>
          <w:sz w:val="24"/>
          <w:szCs w:val="24"/>
        </w:rPr>
        <w:t>06.02.2023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 tarihinde gerçekleşen </w:t>
      </w:r>
      <w:r w:rsidR="0016312B">
        <w:rPr>
          <w:rFonts w:ascii="Times New Roman" w:hAnsi="Times New Roman" w:cs="Times New Roman"/>
          <w:i/>
          <w:sz w:val="24"/>
          <w:szCs w:val="24"/>
        </w:rPr>
        <w:t xml:space="preserve">deprem </w:t>
      </w:r>
      <w:r w:rsidR="008E13E0">
        <w:rPr>
          <w:rFonts w:ascii="Times New Roman" w:hAnsi="Times New Roman" w:cs="Times New Roman"/>
          <w:i/>
          <w:sz w:val="24"/>
          <w:szCs w:val="24"/>
        </w:rPr>
        <w:t>sonrasında ekli listede yer alan personel ile afet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zedelere yönelik </w:t>
      </w:r>
      <w:proofErr w:type="spellStart"/>
      <w:r w:rsidR="008E13E0">
        <w:rPr>
          <w:rFonts w:ascii="Times New Roman" w:hAnsi="Times New Roman" w:cs="Times New Roman"/>
          <w:i/>
          <w:sz w:val="24"/>
          <w:szCs w:val="24"/>
        </w:rPr>
        <w:t>p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>sikososyal</w:t>
      </w:r>
      <w:proofErr w:type="spellEnd"/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 destek çalışmalarında yer almak amacıyla başvurmaktayız.</w:t>
      </w:r>
      <w:r w:rsidR="008E1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3E0" w:rsidRPr="004C016A">
        <w:rPr>
          <w:rFonts w:ascii="Times New Roman" w:hAnsi="Times New Roman" w:cs="Times New Roman"/>
          <w:i/>
          <w:sz w:val="24"/>
          <w:szCs w:val="24"/>
        </w:rPr>
        <w:t>Yukarıda belirtilen bilgiler</w:t>
      </w:r>
      <w:r w:rsidR="0016312B">
        <w:rPr>
          <w:rFonts w:ascii="Times New Roman" w:hAnsi="Times New Roman" w:cs="Times New Roman"/>
          <w:i/>
          <w:sz w:val="24"/>
          <w:szCs w:val="24"/>
        </w:rPr>
        <w:t>in</w:t>
      </w:r>
      <w:r w:rsidR="008E13E0">
        <w:rPr>
          <w:rFonts w:ascii="Times New Roman" w:hAnsi="Times New Roman" w:cs="Times New Roman"/>
          <w:i/>
          <w:sz w:val="24"/>
          <w:szCs w:val="24"/>
        </w:rPr>
        <w:t xml:space="preserve"> doğru</w:t>
      </w:r>
      <w:r w:rsidR="0016312B">
        <w:rPr>
          <w:rFonts w:ascii="Times New Roman" w:hAnsi="Times New Roman" w:cs="Times New Roman"/>
          <w:i/>
          <w:sz w:val="24"/>
          <w:szCs w:val="24"/>
        </w:rPr>
        <w:t>luğunu ve ekiplerde yer alan personelin Derneğimizin</w:t>
      </w:r>
      <w:r w:rsidR="004A017E">
        <w:rPr>
          <w:rFonts w:ascii="Times New Roman" w:hAnsi="Times New Roman" w:cs="Times New Roman"/>
          <w:i/>
          <w:sz w:val="24"/>
          <w:szCs w:val="24"/>
        </w:rPr>
        <w:t>/Üniversitemizin</w:t>
      </w:r>
      <w:r w:rsidR="0016312B">
        <w:rPr>
          <w:rFonts w:ascii="Times New Roman" w:hAnsi="Times New Roman" w:cs="Times New Roman"/>
          <w:i/>
          <w:sz w:val="24"/>
          <w:szCs w:val="24"/>
        </w:rPr>
        <w:t xml:space="preserve"> üyesi</w:t>
      </w:r>
      <w:r w:rsidR="004A017E">
        <w:rPr>
          <w:rFonts w:ascii="Times New Roman" w:hAnsi="Times New Roman" w:cs="Times New Roman"/>
          <w:i/>
          <w:sz w:val="24"/>
          <w:szCs w:val="24"/>
        </w:rPr>
        <w:t>/çalışanı</w:t>
      </w:r>
      <w:r w:rsidR="0016312B">
        <w:rPr>
          <w:rFonts w:ascii="Times New Roman" w:hAnsi="Times New Roman" w:cs="Times New Roman"/>
          <w:i/>
          <w:sz w:val="24"/>
          <w:szCs w:val="24"/>
        </w:rPr>
        <w:t xml:space="preserve"> olduğunu taahhüt ederim. B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>aşvurumuzu</w:t>
      </w:r>
      <w:r w:rsidR="008E13E0">
        <w:rPr>
          <w:rFonts w:ascii="Times New Roman" w:hAnsi="Times New Roman" w:cs="Times New Roman"/>
          <w:i/>
          <w:sz w:val="24"/>
          <w:szCs w:val="24"/>
        </w:rPr>
        <w:t>n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 onaylanması halinde </w:t>
      </w:r>
      <w:r w:rsidR="008E13E0">
        <w:rPr>
          <w:rFonts w:ascii="Times New Roman" w:hAnsi="Times New Roman" w:cs="Times New Roman"/>
          <w:i/>
          <w:sz w:val="24"/>
          <w:szCs w:val="24"/>
        </w:rPr>
        <w:t xml:space="preserve">görevlendirilen il/illerdeki Aile 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>ve Sosya</w:t>
      </w:r>
      <w:r w:rsidR="008E13E0">
        <w:rPr>
          <w:rFonts w:ascii="Times New Roman" w:hAnsi="Times New Roman" w:cs="Times New Roman"/>
          <w:i/>
          <w:sz w:val="24"/>
          <w:szCs w:val="24"/>
        </w:rPr>
        <w:t>l Hizmetler İl Müdürlükleri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2B">
        <w:rPr>
          <w:rFonts w:ascii="Times New Roman" w:hAnsi="Times New Roman" w:cs="Times New Roman"/>
          <w:i/>
          <w:sz w:val="24"/>
          <w:szCs w:val="24"/>
        </w:rPr>
        <w:t xml:space="preserve">koordinesinde Aile ve Sosyal Hizmetler Bakanlığının </w:t>
      </w:r>
      <w:proofErr w:type="spellStart"/>
      <w:r w:rsidR="0016312B">
        <w:rPr>
          <w:rFonts w:ascii="Times New Roman" w:hAnsi="Times New Roman" w:cs="Times New Roman"/>
          <w:i/>
          <w:sz w:val="24"/>
          <w:szCs w:val="24"/>
        </w:rPr>
        <w:t>Psikososyal</w:t>
      </w:r>
      <w:proofErr w:type="spellEnd"/>
      <w:r w:rsidR="0016312B">
        <w:rPr>
          <w:rFonts w:ascii="Times New Roman" w:hAnsi="Times New Roman" w:cs="Times New Roman"/>
          <w:i/>
          <w:sz w:val="24"/>
          <w:szCs w:val="24"/>
        </w:rPr>
        <w:t xml:space="preserve"> Destek Ekipleri ile birlikte </w:t>
      </w:r>
      <w:r w:rsidR="000B3E7A" w:rsidRPr="000B3E7A">
        <w:rPr>
          <w:rFonts w:ascii="Times New Roman" w:hAnsi="Times New Roman" w:cs="Times New Roman"/>
          <w:i/>
          <w:sz w:val="24"/>
          <w:szCs w:val="24"/>
        </w:rPr>
        <w:t xml:space="preserve">belirtilen şartlar ve bölgelerde çalışmayı kabul ediyorum. </w:t>
      </w:r>
    </w:p>
    <w:p w:rsidR="004C016A" w:rsidRPr="004C016A" w:rsidRDefault="00BF1212" w:rsidP="00BF1212">
      <w:pPr>
        <w:ind w:left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C690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loKlavuz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740"/>
        <w:gridCol w:w="2884"/>
      </w:tblGrid>
      <w:tr w:rsidR="004C016A" w:rsidRPr="004C016A" w:rsidTr="004C016A">
        <w:tc>
          <w:tcPr>
            <w:tcW w:w="3020" w:type="dxa"/>
          </w:tcPr>
          <w:p w:rsidR="004C016A" w:rsidRPr="004C016A" w:rsidRDefault="004C016A" w:rsidP="00BF121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021" w:type="dxa"/>
          </w:tcPr>
          <w:p w:rsidR="004C016A" w:rsidRPr="004C016A" w:rsidRDefault="004C016A" w:rsidP="00BF121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021" w:type="dxa"/>
          </w:tcPr>
          <w:p w:rsidR="004C016A" w:rsidRPr="004C016A" w:rsidRDefault="004C016A" w:rsidP="004C016A">
            <w:pPr>
              <w:ind w:left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 SOYAD </w:t>
            </w:r>
          </w:p>
          <w:p w:rsidR="004C016A" w:rsidRPr="004C016A" w:rsidRDefault="004C016A" w:rsidP="004C016A">
            <w:pPr>
              <w:ind w:left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16A" w:rsidRPr="004C016A" w:rsidRDefault="004C016A" w:rsidP="004C016A">
            <w:pPr>
              <w:ind w:left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İMZA </w:t>
            </w:r>
          </w:p>
          <w:p w:rsidR="004C016A" w:rsidRPr="004C016A" w:rsidRDefault="004C016A" w:rsidP="004C016A">
            <w:pPr>
              <w:ind w:left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16A" w:rsidRPr="004C016A" w:rsidRDefault="004C016A" w:rsidP="004C016A">
            <w:pPr>
              <w:ind w:left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C016A">
              <w:rPr>
                <w:rFonts w:ascii="Times New Roman" w:hAnsi="Times New Roman" w:cs="Times New Roman"/>
                <w:b/>
                <w:sz w:val="18"/>
                <w:szCs w:val="18"/>
              </w:rPr>
              <w:t>…/…/</w:t>
            </w:r>
            <w:proofErr w:type="gramStart"/>
            <w:r w:rsidRPr="004C016A">
              <w:rPr>
                <w:rFonts w:ascii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  <w:p w:rsidR="004C016A" w:rsidRPr="004C016A" w:rsidRDefault="004C016A" w:rsidP="00BF121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0538B2" w:rsidRPr="00BF1212" w:rsidRDefault="000538B2" w:rsidP="00BF1212"/>
    <w:sectPr w:rsidR="000538B2" w:rsidRPr="00BF1212" w:rsidSect="00703FA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11" w:rsidRDefault="00076C11" w:rsidP="00973C78">
      <w:pPr>
        <w:spacing w:after="0" w:line="240" w:lineRule="auto"/>
      </w:pPr>
      <w:r>
        <w:separator/>
      </w:r>
    </w:p>
  </w:endnote>
  <w:endnote w:type="continuationSeparator" w:id="0">
    <w:p w:rsidR="00076C11" w:rsidRDefault="00076C11" w:rsidP="0097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11" w:rsidRDefault="00076C11" w:rsidP="00973C78">
      <w:pPr>
        <w:spacing w:after="0" w:line="240" w:lineRule="auto"/>
      </w:pPr>
      <w:r>
        <w:separator/>
      </w:r>
    </w:p>
  </w:footnote>
  <w:footnote w:type="continuationSeparator" w:id="0">
    <w:p w:rsidR="00076C11" w:rsidRDefault="00076C11" w:rsidP="0097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78" w:rsidRDefault="00076C1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3891" o:spid="_x0000_s2050" type="#_x0000_t75" style="position:absolute;margin-left:0;margin-top:0;width:453.4pt;height:454.2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78" w:rsidRDefault="00973C78">
    <w:pPr>
      <w:pStyle w:val="stBilgi"/>
    </w:pPr>
    <w:r w:rsidRPr="00973C78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6985</wp:posOffset>
          </wp:positionV>
          <wp:extent cx="855345" cy="857250"/>
          <wp:effectExtent l="0" t="0" r="1905" b="0"/>
          <wp:wrapSquare wrapText="bothSides"/>
          <wp:docPr id="1" name="Resim 1" descr="C:\Users\asli.deveci\Desktop\Masüstü belgeler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li.deveci\Desktop\Masüstü belgeler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C11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3892" o:spid="_x0000_s2051" type="#_x0000_t75" style="position:absolute;margin-left:0;margin-top:0;width:453.4pt;height:454.2pt;z-index:-251656192;mso-position-horizontal:center;mso-position-horizontal-relative:margin;mso-position-vertical:center;mso-position-vertical-relative:margin" o:allowincell="f">
          <v:imagedata r:id="rId2" o:title="Untitled-1" gain="19661f" blacklevel="22938f"/>
          <w10:wrap anchorx="margin" anchory="margin"/>
        </v:shape>
      </w:pict>
    </w:r>
    <w:r>
      <w:t xml:space="preserve"> </w:t>
    </w:r>
    <w:r w:rsidR="0046281F"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78" w:rsidRDefault="00076C1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3890" o:spid="_x0000_s2049" type="#_x0000_t75" style="position:absolute;margin-left:0;margin-top:0;width:453.4pt;height:454.2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335"/>
    <w:multiLevelType w:val="hybridMultilevel"/>
    <w:tmpl w:val="BECAD1A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07825"/>
    <w:multiLevelType w:val="hybridMultilevel"/>
    <w:tmpl w:val="0D805A8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B17DFA"/>
    <w:multiLevelType w:val="hybridMultilevel"/>
    <w:tmpl w:val="D038B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725C"/>
    <w:multiLevelType w:val="hybridMultilevel"/>
    <w:tmpl w:val="8E107A4E"/>
    <w:lvl w:ilvl="0" w:tplc="4AB2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E024F"/>
    <w:multiLevelType w:val="hybridMultilevel"/>
    <w:tmpl w:val="9E3E270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6924"/>
    <w:multiLevelType w:val="hybridMultilevel"/>
    <w:tmpl w:val="9850B4C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215367"/>
    <w:multiLevelType w:val="hybridMultilevel"/>
    <w:tmpl w:val="B17C56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1EC8"/>
    <w:multiLevelType w:val="hybridMultilevel"/>
    <w:tmpl w:val="170456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433C"/>
    <w:multiLevelType w:val="hybridMultilevel"/>
    <w:tmpl w:val="61F2F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4"/>
    <w:rsid w:val="00024D26"/>
    <w:rsid w:val="000538B2"/>
    <w:rsid w:val="00076C11"/>
    <w:rsid w:val="000B3E7A"/>
    <w:rsid w:val="000C25B6"/>
    <w:rsid w:val="00122466"/>
    <w:rsid w:val="00142B01"/>
    <w:rsid w:val="0016312B"/>
    <w:rsid w:val="00222BCA"/>
    <w:rsid w:val="002D5D6A"/>
    <w:rsid w:val="00367DF7"/>
    <w:rsid w:val="0046281F"/>
    <w:rsid w:val="00493E8B"/>
    <w:rsid w:val="004A017E"/>
    <w:rsid w:val="004A4341"/>
    <w:rsid w:val="004C016A"/>
    <w:rsid w:val="005B2698"/>
    <w:rsid w:val="0060194E"/>
    <w:rsid w:val="006A0B83"/>
    <w:rsid w:val="006C0CD2"/>
    <w:rsid w:val="006C0E9C"/>
    <w:rsid w:val="006F3C24"/>
    <w:rsid w:val="00703FAA"/>
    <w:rsid w:val="00747EE4"/>
    <w:rsid w:val="00754125"/>
    <w:rsid w:val="00793668"/>
    <w:rsid w:val="007F7A90"/>
    <w:rsid w:val="00893CF2"/>
    <w:rsid w:val="008E13E0"/>
    <w:rsid w:val="00973C78"/>
    <w:rsid w:val="00A11E6A"/>
    <w:rsid w:val="00A33C94"/>
    <w:rsid w:val="00A61DA9"/>
    <w:rsid w:val="00BA2592"/>
    <w:rsid w:val="00BE3EF2"/>
    <w:rsid w:val="00BF1212"/>
    <w:rsid w:val="00C67ADF"/>
    <w:rsid w:val="00CC0FB5"/>
    <w:rsid w:val="00CC0FEB"/>
    <w:rsid w:val="00D923A9"/>
    <w:rsid w:val="00DA70CB"/>
    <w:rsid w:val="00DC5475"/>
    <w:rsid w:val="00EC609F"/>
    <w:rsid w:val="00EF632A"/>
    <w:rsid w:val="00F87ECD"/>
    <w:rsid w:val="00F97862"/>
    <w:rsid w:val="00FB70CE"/>
    <w:rsid w:val="00FC4A63"/>
    <w:rsid w:val="00FD51D6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C4E818"/>
  <w15:chartTrackingRefBased/>
  <w15:docId w15:val="{40AAA878-0D5C-41EF-A077-350EC11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367D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C78"/>
  </w:style>
  <w:style w:type="paragraph" w:styleId="AltBilgi">
    <w:name w:val="footer"/>
    <w:basedOn w:val="Normal"/>
    <w:link w:val="AltBilgiChar"/>
    <w:uiPriority w:val="99"/>
    <w:unhideWhenUsed/>
    <w:rsid w:val="0097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C78"/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F87ECD"/>
  </w:style>
  <w:style w:type="table" w:styleId="TabloKlavuzu">
    <w:name w:val="Table Grid"/>
    <w:basedOn w:val="NormalTablo"/>
    <w:uiPriority w:val="39"/>
    <w:rsid w:val="00DA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BF22-504B-4FBB-BC61-B545B443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Deveci</dc:creator>
  <cp:keywords/>
  <dc:description/>
  <cp:lastModifiedBy>Esra Yaman</cp:lastModifiedBy>
  <cp:revision>3</cp:revision>
  <cp:lastPrinted>2023-02-13T13:28:00Z</cp:lastPrinted>
  <dcterms:created xsi:type="dcterms:W3CDTF">2023-02-13T13:27:00Z</dcterms:created>
  <dcterms:modified xsi:type="dcterms:W3CDTF">2023-02-13T13:48:00Z</dcterms:modified>
</cp:coreProperties>
</file>